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3FAEE" w14:textId="77777777" w:rsidR="008C130F" w:rsidRDefault="00533532">
      <w:r>
        <w:t>OPĆA PRAVILA</w:t>
      </w:r>
    </w:p>
    <w:p w14:paraId="7B8E5B51" w14:textId="77777777" w:rsidR="00533532" w:rsidRDefault="00533532" w:rsidP="00533532">
      <w:pPr>
        <w:pStyle w:val="Odlomakpopisa"/>
        <w:numPr>
          <w:ilvl w:val="0"/>
          <w:numId w:val="1"/>
        </w:numPr>
      </w:pPr>
      <w:r>
        <w:t>Igra se do 1001, na prolaz i tko ima više.</w:t>
      </w:r>
    </w:p>
    <w:p w14:paraId="1F5230FB" w14:textId="77777777" w:rsidR="00533532" w:rsidRDefault="00533532" w:rsidP="00533532">
      <w:pPr>
        <w:pStyle w:val="Odlomakpopisa"/>
        <w:numPr>
          <w:ilvl w:val="0"/>
          <w:numId w:val="1"/>
        </w:numPr>
      </w:pPr>
      <w:r>
        <w:t>Karte se dijele suprotno od smjera kazaljke na satu</w:t>
      </w:r>
    </w:p>
    <w:p w14:paraId="2F2DDF15" w14:textId="77777777" w:rsidR="00533532" w:rsidRDefault="00533532" w:rsidP="00533532">
      <w:pPr>
        <w:pStyle w:val="Odlomakpopisa"/>
        <w:numPr>
          <w:ilvl w:val="0"/>
          <w:numId w:val="1"/>
        </w:numPr>
      </w:pPr>
      <w:r>
        <w:t>Ako osoba koja dijeli pogriješi pri dijeljenju dužna je ponovno promiješati i dijeliti.</w:t>
      </w:r>
    </w:p>
    <w:p w14:paraId="0DD3F090" w14:textId="77777777" w:rsidR="00533532" w:rsidRPr="00533532" w:rsidRDefault="00533532" w:rsidP="00533532">
      <w:pPr>
        <w:pStyle w:val="Odlomakpopisa"/>
        <w:numPr>
          <w:ilvl w:val="0"/>
          <w:numId w:val="1"/>
        </w:numPr>
      </w:pPr>
      <w:r>
        <w:t xml:space="preserve">Zadnji igrač je obvezan zvati što znači da se igra na tzv. </w:t>
      </w:r>
      <w:proofErr w:type="spellStart"/>
      <w:r>
        <w:rPr>
          <w:i/>
        </w:rPr>
        <w:t>muss</w:t>
      </w:r>
      <w:proofErr w:type="spellEnd"/>
    </w:p>
    <w:p w14:paraId="16C0862D" w14:textId="77777777" w:rsidR="00533532" w:rsidRDefault="00533532" w:rsidP="00533532">
      <w:pPr>
        <w:pStyle w:val="Odlomakpopisa"/>
        <w:numPr>
          <w:ilvl w:val="0"/>
          <w:numId w:val="1"/>
        </w:numPr>
      </w:pPr>
      <w:r>
        <w:t>Zvanje: 4 dečka vrijede 200 bodova; 4 devetke vrijede 150 bodova; 4 asa, desetke, dame ili kralja vrijede 100 bodova; 3 za redom 20; 4 za redom 50 i 5 za redom 100 bodova. 4 iste su jače od 5 karata u nizu.</w:t>
      </w:r>
      <w:r w:rsidR="000174B2">
        <w:t xml:space="preserve"> Bela vrijedi 20 bodova. Dozvoljeno je pokazati vezano zvanje.</w:t>
      </w:r>
    </w:p>
    <w:p w14:paraId="72E83939" w14:textId="77777777" w:rsidR="000174B2" w:rsidRDefault="000174B2" w:rsidP="00533532">
      <w:pPr>
        <w:pStyle w:val="Odlomakpopisa"/>
        <w:numPr>
          <w:ilvl w:val="0"/>
          <w:numId w:val="1"/>
        </w:numPr>
      </w:pPr>
      <w:r>
        <w:t xml:space="preserve">Za nepoštivanje boje, aduta ili  tzv. </w:t>
      </w:r>
      <w:proofErr w:type="spellStart"/>
      <w:r w:rsidRPr="000174B2">
        <w:rPr>
          <w:i/>
        </w:rPr>
        <w:t>übera</w:t>
      </w:r>
      <w:proofErr w:type="spellEnd"/>
      <w:r>
        <w:rPr>
          <w:i/>
        </w:rPr>
        <w:t xml:space="preserve"> </w:t>
      </w:r>
      <w:r>
        <w:t>ekipa se kažnjava tako što se svi bodovi upisuju protivničkoj ekipi.</w:t>
      </w:r>
    </w:p>
    <w:p w14:paraId="51E8277B" w14:textId="77777777" w:rsidR="000174B2" w:rsidRDefault="000174B2" w:rsidP="00533532">
      <w:pPr>
        <w:pStyle w:val="Odlomakpopisa"/>
        <w:numPr>
          <w:ilvl w:val="0"/>
          <w:numId w:val="1"/>
        </w:numPr>
      </w:pPr>
      <w:r>
        <w:t xml:space="preserve">U slučaju da jedna ekipa ne skupi niti jedan štih (tzv. </w:t>
      </w:r>
      <w:proofErr w:type="spellStart"/>
      <w:r w:rsidRPr="000174B2">
        <w:rPr>
          <w:i/>
        </w:rPr>
        <w:t>štilja</w:t>
      </w:r>
      <w:proofErr w:type="spellEnd"/>
      <w:r w:rsidRPr="000174B2">
        <w:rPr>
          <w:i/>
        </w:rPr>
        <w:t xml:space="preserve"> </w:t>
      </w:r>
      <w:r>
        <w:t xml:space="preserve">ili </w:t>
      </w:r>
      <w:proofErr w:type="spellStart"/>
      <w:r w:rsidRPr="000174B2">
        <w:rPr>
          <w:i/>
        </w:rPr>
        <w:t>štiglja</w:t>
      </w:r>
      <w:proofErr w:type="spellEnd"/>
      <w:r>
        <w:t>), svi bodovi + 90 bodova idu drugoj ekipi.</w:t>
      </w:r>
    </w:p>
    <w:p w14:paraId="523F898D" w14:textId="77777777" w:rsidR="000174B2" w:rsidRDefault="000174B2" w:rsidP="00533532">
      <w:pPr>
        <w:pStyle w:val="Odlomakpopisa"/>
        <w:numPr>
          <w:ilvl w:val="0"/>
          <w:numId w:val="1"/>
        </w:numPr>
      </w:pPr>
      <w:r>
        <w:t>Bačena karta ne smije se povlačiti.</w:t>
      </w:r>
    </w:p>
    <w:p w14:paraId="6A8CC754" w14:textId="77777777" w:rsidR="000174B2" w:rsidRDefault="000174B2" w:rsidP="00533532">
      <w:pPr>
        <w:pStyle w:val="Odlomakpopisa"/>
        <w:numPr>
          <w:ilvl w:val="0"/>
          <w:numId w:val="1"/>
        </w:numPr>
      </w:pPr>
      <w:r>
        <w:t>Susret se igra na 2 pobjede</w:t>
      </w:r>
      <w:r w:rsidR="00FE5454">
        <w:t xml:space="preserve">. U slučaju rezultata 2:0 pobjednici dobivaju 3, a poraženi 0 bodova. U slučaju 2:1, pobjednici dobivaju dva, a poraženi 1 bod. </w:t>
      </w:r>
    </w:p>
    <w:p w14:paraId="35C7CAF1" w14:textId="77777777" w:rsidR="00FE5454" w:rsidRDefault="00FE5454" w:rsidP="00533532">
      <w:pPr>
        <w:pStyle w:val="Odlomakpopisa"/>
        <w:numPr>
          <w:ilvl w:val="0"/>
          <w:numId w:val="1"/>
        </w:numPr>
      </w:pPr>
      <w:r>
        <w:t>Poraženi biraju tko će prvi miješati u sljedećoj partiji.</w:t>
      </w:r>
    </w:p>
    <w:p w14:paraId="4CC148D5" w14:textId="77777777" w:rsidR="00FE5454" w:rsidRDefault="00FE5454" w:rsidP="00FE5454">
      <w:pPr>
        <w:ind w:left="360"/>
      </w:pPr>
    </w:p>
    <w:p w14:paraId="2E13DF95" w14:textId="77777777" w:rsidR="00FE5454" w:rsidRDefault="00FE5454" w:rsidP="00FE5454">
      <w:r>
        <w:t>KODEKS PONAŠANJA TIJEKOM TURNIRA</w:t>
      </w:r>
    </w:p>
    <w:p w14:paraId="4B75268D" w14:textId="77777777" w:rsidR="00FE5454" w:rsidRDefault="00FE5454" w:rsidP="00FE5454">
      <w:pPr>
        <w:pStyle w:val="Odlomakpopisa"/>
        <w:numPr>
          <w:ilvl w:val="0"/>
          <w:numId w:val="2"/>
        </w:numPr>
      </w:pPr>
      <w:r>
        <w:t>Dužnost svih sudionika turnira je ponašati se korektno i pošteno, poštivati protivnika i pridržavati se pravila.</w:t>
      </w:r>
    </w:p>
    <w:p w14:paraId="6854DDBD" w14:textId="77777777" w:rsidR="00FE5454" w:rsidRDefault="00FE5454" w:rsidP="00FE5454">
      <w:pPr>
        <w:pStyle w:val="Odlomakpopisa"/>
        <w:numPr>
          <w:ilvl w:val="0"/>
          <w:numId w:val="2"/>
        </w:numPr>
      </w:pPr>
      <w:r>
        <w:t>Prije početka partije igrači bi se trebali predstaviti i rukovati.</w:t>
      </w:r>
    </w:p>
    <w:p w14:paraId="1ACB98CB" w14:textId="77777777" w:rsidR="00FE5454" w:rsidRDefault="00FE5454" w:rsidP="00FE5454">
      <w:pPr>
        <w:pStyle w:val="Odlomakpopisa"/>
        <w:numPr>
          <w:ilvl w:val="0"/>
          <w:numId w:val="2"/>
        </w:numPr>
      </w:pPr>
      <w:r>
        <w:t>Zabranjen je bilo kakav oblik dogovaranja, nisu dozvoljena češkanja ili kašljucanja kao ni nikakve upadice.</w:t>
      </w:r>
    </w:p>
    <w:p w14:paraId="0FB16443" w14:textId="77777777" w:rsidR="00FE5454" w:rsidRDefault="00FE5454" w:rsidP="00FE5454">
      <w:pPr>
        <w:pStyle w:val="Odlomakpopisa"/>
        <w:numPr>
          <w:ilvl w:val="0"/>
          <w:numId w:val="2"/>
        </w:numPr>
      </w:pPr>
      <w:r>
        <w:t>Nije dozvoljeno nepoštivanje ili vrijeđanje protivnika i partnera.</w:t>
      </w:r>
    </w:p>
    <w:p w14:paraId="236020E1" w14:textId="77777777" w:rsidR="00D11C82" w:rsidRDefault="00FE5454" w:rsidP="00D11C82">
      <w:pPr>
        <w:pStyle w:val="Odlomakpopisa"/>
        <w:numPr>
          <w:ilvl w:val="0"/>
          <w:numId w:val="2"/>
        </w:numPr>
      </w:pPr>
      <w:r>
        <w:t>Na kraju meča protivnici si međusobno čestitaju.</w:t>
      </w:r>
    </w:p>
    <w:p w14:paraId="39DA169B" w14:textId="77777777" w:rsidR="00D11C82" w:rsidRDefault="004533FC" w:rsidP="00D11C82">
      <w:r>
        <w:t xml:space="preserve">DODATNA </w:t>
      </w:r>
      <w:r w:rsidR="00296794">
        <w:t>NAPOMENA</w:t>
      </w:r>
    </w:p>
    <w:p w14:paraId="17D70A93" w14:textId="390F6ACC" w:rsidR="0059336D" w:rsidRDefault="00FE5454" w:rsidP="00FE5454">
      <w:r>
        <w:t xml:space="preserve">Na susret treba ponijeti </w:t>
      </w:r>
      <w:r w:rsidR="0059336D">
        <w:t>špil karata i dobru volju. Partije i rezultat susreta treba zapisati na papir i svi igrači se trebaju potpisati (na papiru trebaju biti imena igrača, partij</w:t>
      </w:r>
      <w:r w:rsidR="00296794">
        <w:t>e,</w:t>
      </w:r>
      <w:r w:rsidR="0059336D">
        <w:t xml:space="preserve"> rezultat i pobjednik te 4 potpisa). Papir treba dostaviti organizatorima kako bi mogli voditi sve rezultate i bodove. Sve nejasnoće, pitanja ili žalbe sudionici će moći iznijeti </w:t>
      </w:r>
      <w:r w:rsidR="0059336C">
        <w:t>petkom od 14:10 do 15:00</w:t>
      </w:r>
      <w:r w:rsidR="0059336D">
        <w:t xml:space="preserve"> ili po dogovoru.</w:t>
      </w:r>
    </w:p>
    <w:p w14:paraId="2FBD578F" w14:textId="77777777" w:rsidR="0059336D" w:rsidRDefault="0059336D" w:rsidP="00FE5454"/>
    <w:p w14:paraId="0DD4DE98" w14:textId="77777777" w:rsidR="00D66F56" w:rsidRDefault="0059336D" w:rsidP="00FE5454">
      <w:r>
        <w:t xml:space="preserve">Organizatori: </w:t>
      </w:r>
    </w:p>
    <w:p w14:paraId="07B0F8F8" w14:textId="70CC6A2D" w:rsidR="00B722E9" w:rsidRDefault="00B722E9" w:rsidP="00B722E9">
      <w:pPr>
        <w:pStyle w:val="Odlomakpopisa"/>
        <w:numPr>
          <w:ilvl w:val="0"/>
          <w:numId w:val="3"/>
        </w:numPr>
      </w:pPr>
      <w:r>
        <w:t>Petra Bistrički</w:t>
      </w:r>
    </w:p>
    <w:p w14:paraId="5D1AC90C" w14:textId="01F2E128" w:rsidR="00B722E9" w:rsidRDefault="00B722E9" w:rsidP="00B722E9">
      <w:pPr>
        <w:pStyle w:val="Odlomakpopisa"/>
        <w:numPr>
          <w:ilvl w:val="0"/>
          <w:numId w:val="3"/>
        </w:numPr>
      </w:pPr>
      <w:r>
        <w:t>Dorotea Hlebec</w:t>
      </w:r>
    </w:p>
    <w:p w14:paraId="184FEE31" w14:textId="2C5C9D60" w:rsidR="00D66F56" w:rsidRPr="00B4404A" w:rsidRDefault="00B722E9" w:rsidP="00FE5454">
      <w:pPr>
        <w:pStyle w:val="Odlomakpopisa"/>
        <w:numPr>
          <w:ilvl w:val="0"/>
          <w:numId w:val="3"/>
        </w:numPr>
        <w:rPr>
          <w:highlight w:val="yellow"/>
        </w:rPr>
      </w:pPr>
      <w:r>
        <w:rPr>
          <w:highlight w:val="yellow"/>
        </w:rPr>
        <w:t xml:space="preserve">Vanjski suradnik: </w:t>
      </w:r>
      <w:r w:rsidR="00D66F56" w:rsidRPr="00B722E9">
        <w:rPr>
          <w:highlight w:val="yellow"/>
        </w:rPr>
        <w:t>Ana Jakopović (</w:t>
      </w:r>
      <w:hyperlink r:id="rId5" w:history="1">
        <w:r w:rsidR="00D66F56" w:rsidRPr="00B722E9">
          <w:rPr>
            <w:rStyle w:val="Hiperveza"/>
            <w:highlight w:val="yellow"/>
          </w:rPr>
          <w:t>ana.jakopovic36@gmail.com</w:t>
        </w:r>
      </w:hyperlink>
      <w:r w:rsidR="00D66F56" w:rsidRPr="00B722E9">
        <w:rPr>
          <w:highlight w:val="yellow"/>
        </w:rPr>
        <w:t xml:space="preserve"> ; mob: 0917935921)</w:t>
      </w:r>
      <w:bookmarkStart w:id="0" w:name="_GoBack"/>
      <w:bookmarkEnd w:id="0"/>
    </w:p>
    <w:p w14:paraId="4D719EF3" w14:textId="77777777" w:rsidR="00FE5454" w:rsidRDefault="00FE5454" w:rsidP="00FE5454"/>
    <w:sectPr w:rsidR="00FE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F843B2"/>
    <w:multiLevelType w:val="hybridMultilevel"/>
    <w:tmpl w:val="7D5490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344B43"/>
    <w:multiLevelType w:val="hybridMultilevel"/>
    <w:tmpl w:val="03E8432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2FC7EAB"/>
    <w:multiLevelType w:val="hybridMultilevel"/>
    <w:tmpl w:val="8E8275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32"/>
    <w:rsid w:val="000174B2"/>
    <w:rsid w:val="000233BE"/>
    <w:rsid w:val="001331F2"/>
    <w:rsid w:val="00296794"/>
    <w:rsid w:val="004533FC"/>
    <w:rsid w:val="00533532"/>
    <w:rsid w:val="0059336C"/>
    <w:rsid w:val="0059336D"/>
    <w:rsid w:val="008C130F"/>
    <w:rsid w:val="00B13588"/>
    <w:rsid w:val="00B4404A"/>
    <w:rsid w:val="00B722E9"/>
    <w:rsid w:val="00D11C82"/>
    <w:rsid w:val="00D66F56"/>
    <w:rsid w:val="00FE5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4552"/>
  <w15:chartTrackingRefBased/>
  <w15:docId w15:val="{5161D516-C3A8-4231-98CF-734E855F9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33532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D66F56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66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na.jakopovic3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DiMeros</dc:creator>
  <cp:keywords/>
  <dc:description/>
  <cp:lastModifiedBy>Dorotea Hlebec</cp:lastModifiedBy>
  <cp:revision>8</cp:revision>
  <dcterms:created xsi:type="dcterms:W3CDTF">2018-10-27T12:25:00Z</dcterms:created>
  <dcterms:modified xsi:type="dcterms:W3CDTF">2019-09-28T10:22:00Z</dcterms:modified>
</cp:coreProperties>
</file>